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5F3E" w14:textId="7CEB0A81" w:rsidR="00254212" w:rsidRDefault="00254212" w:rsidP="0025421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</w:rPr>
      </w:pPr>
      <w:r>
        <w:rPr>
          <w:rFonts w:ascii="Trebuchet MS" w:eastAsia="Times New Roman" w:hAnsi="Trebuchet MS" w:cs="Times New Roman"/>
          <w:color w:val="0000FF"/>
        </w:rPr>
        <w:t xml:space="preserve">Starting to get Spring Fever?  Are you dreaming of a blooming garden?  Join Catherine </w:t>
      </w:r>
      <w:proofErr w:type="spellStart"/>
      <w:r>
        <w:rPr>
          <w:rFonts w:ascii="Trebuchet MS" w:eastAsia="Times New Roman" w:hAnsi="Trebuchet MS" w:cs="Times New Roman"/>
          <w:color w:val="0000FF"/>
        </w:rPr>
        <w:t>Cetta</w:t>
      </w:r>
      <w:proofErr w:type="spellEnd"/>
      <w:r>
        <w:rPr>
          <w:rFonts w:ascii="Trebuchet MS" w:eastAsia="Times New Roman" w:hAnsi="Trebuchet MS" w:cs="Times New Roman"/>
          <w:color w:val="0000FF"/>
        </w:rPr>
        <w:t xml:space="preserve">, Master Gardener on March </w:t>
      </w:r>
      <w:r w:rsidR="009859D4">
        <w:rPr>
          <w:rFonts w:ascii="Trebuchet MS" w:eastAsia="Times New Roman" w:hAnsi="Trebuchet MS" w:cs="Times New Roman"/>
          <w:color w:val="0000FF"/>
        </w:rPr>
        <w:t>16</w:t>
      </w:r>
      <w:r>
        <w:rPr>
          <w:rFonts w:ascii="Trebuchet MS" w:eastAsia="Times New Roman" w:hAnsi="Trebuchet MS" w:cs="Times New Roman"/>
          <w:color w:val="0000FF"/>
        </w:rPr>
        <w:t xml:space="preserve"> at 2pm for a Zoom presentation sponsored by Chase Library.  Catherine will give </w:t>
      </w:r>
      <w:r w:rsidRPr="00254212">
        <w:rPr>
          <w:rFonts w:ascii="Trebuchet MS" w:eastAsia="Times New Roman" w:hAnsi="Trebuchet MS" w:cs="Times New Roman"/>
          <w:color w:val="0000FF"/>
        </w:rPr>
        <w:t>an overview of good soil preparation and plant selecti</w:t>
      </w:r>
      <w:r>
        <w:rPr>
          <w:rFonts w:ascii="Trebuchet MS" w:eastAsia="Times New Roman" w:hAnsi="Trebuchet MS" w:cs="Times New Roman"/>
          <w:color w:val="0000FF"/>
        </w:rPr>
        <w:t>on. This program is suitable for both beginners and experienced gardeners</w:t>
      </w:r>
      <w:r w:rsidR="009859D4">
        <w:rPr>
          <w:rFonts w:ascii="Trebuchet MS" w:eastAsia="Times New Roman" w:hAnsi="Trebuchet MS" w:cs="Times New Roman"/>
          <w:color w:val="0000FF"/>
        </w:rPr>
        <w:t xml:space="preserve">.  No matter you gardening level, we can all look forward to spring gardening with some great tips and information. </w:t>
      </w:r>
    </w:p>
    <w:p w14:paraId="3AA507CD" w14:textId="68291E0F" w:rsidR="009859D4" w:rsidRDefault="009859D4" w:rsidP="0025421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</w:rPr>
      </w:pPr>
    </w:p>
    <w:p w14:paraId="0C731672" w14:textId="3630C398" w:rsidR="009859D4" w:rsidRDefault="009859D4" w:rsidP="0025421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</w:rPr>
      </w:pPr>
    </w:p>
    <w:p w14:paraId="5300738A" w14:textId="77777777" w:rsidR="00805B7C" w:rsidRDefault="009859D4" w:rsidP="00254212">
      <w:pPr>
        <w:shd w:val="clear" w:color="auto" w:fill="FFFFFF"/>
        <w:spacing w:after="0" w:line="240" w:lineRule="auto"/>
        <w:rPr>
          <w:color w:val="170A03"/>
          <w:sz w:val="26"/>
          <w:szCs w:val="26"/>
          <w:shd w:val="clear" w:color="auto" w:fill="FFFFFF"/>
        </w:rPr>
      </w:pPr>
      <w:r>
        <w:rPr>
          <w:rStyle w:val="elementor-drop-cap-letter"/>
          <w:spacing w:val="8"/>
          <w:sz w:val="24"/>
          <w:szCs w:val="24"/>
          <w:bdr w:val="none" w:sz="0" w:space="0" w:color="auto" w:frame="1"/>
          <w:shd w:val="clear" w:color="auto" w:fill="FFFFFF"/>
        </w:rPr>
        <w:t>On March 25 at 7 pm via Zoom, a</w:t>
      </w:r>
      <w:r w:rsidRPr="009859D4">
        <w:rPr>
          <w:rStyle w:val="elementor-drop-cap-letter"/>
          <w:spacing w:val="8"/>
          <w:sz w:val="24"/>
          <w:szCs w:val="24"/>
          <w:bdr w:val="none" w:sz="0" w:space="0" w:color="auto" w:frame="1"/>
          <w:shd w:val="clear" w:color="auto" w:fill="FFFFFF"/>
        </w:rPr>
        <w:t>uthor Jane</w:t>
      </w:r>
      <w:r>
        <w:rPr>
          <w:rStyle w:val="elementor-drop-cap-letter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Healey will give Chase Library readers a sneak preview of her new book “The Secret Stealers” due for publication on April 1.  </w:t>
      </w:r>
      <w:r w:rsidRPr="009859D4">
        <w:rPr>
          <w:rStyle w:val="elementor-drop-cap-letter"/>
          <w:spacing w:val="8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9859D4">
        <w:rPr>
          <w:color w:val="170A03"/>
          <w:spacing w:val="8"/>
          <w:sz w:val="24"/>
          <w:szCs w:val="24"/>
          <w:shd w:val="clear" w:color="auto" w:fill="FFFFFF"/>
        </w:rPr>
        <w:t>nna Cavanaugh dreamed of a worthy, adventurous life. Instead, the restless young widow and brilliant linguist teaches French at an all-girls school in Washington, D.C. Everything changes when she’s recruited into the Office of Strategic Services</w:t>
      </w:r>
      <w:r>
        <w:rPr>
          <w:color w:val="170A03"/>
          <w:spacing w:val="8"/>
          <w:sz w:val="24"/>
          <w:szCs w:val="24"/>
          <w:shd w:val="clear" w:color="auto" w:fill="FFFFFF"/>
        </w:rPr>
        <w:t xml:space="preserve"> during World War II. </w:t>
      </w:r>
      <w:r>
        <w:rPr>
          <w:color w:val="170A03"/>
          <w:sz w:val="26"/>
          <w:szCs w:val="26"/>
          <w:shd w:val="clear" w:color="auto" w:fill="FFFFFF"/>
        </w:rPr>
        <w:t xml:space="preserve">Dispatched behind enemy lines, Anna </w:t>
      </w:r>
      <w:r>
        <w:rPr>
          <w:color w:val="170A03"/>
          <w:sz w:val="26"/>
          <w:szCs w:val="26"/>
          <w:shd w:val="clear" w:color="auto" w:fill="FFFFFF"/>
        </w:rPr>
        <w:t xml:space="preserve">is </w:t>
      </w:r>
      <w:r>
        <w:rPr>
          <w:color w:val="170A03"/>
          <w:sz w:val="26"/>
          <w:szCs w:val="26"/>
          <w:shd w:val="clear" w:color="auto" w:fill="FFFFFF"/>
        </w:rPr>
        <w:t>driven to make a difference–for her country, for the allies, and for herself</w:t>
      </w:r>
      <w:r>
        <w:rPr>
          <w:color w:val="170A03"/>
          <w:sz w:val="26"/>
          <w:szCs w:val="26"/>
          <w:shd w:val="clear" w:color="auto" w:fill="FFFFFF"/>
        </w:rPr>
        <w:t xml:space="preserve">. </w:t>
      </w:r>
    </w:p>
    <w:p w14:paraId="2D9DCB66" w14:textId="4D163106" w:rsidR="00254212" w:rsidRPr="009859D4" w:rsidRDefault="009859D4" w:rsidP="0025421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  <w:sz w:val="24"/>
          <w:szCs w:val="24"/>
        </w:rPr>
      </w:pPr>
      <w:r>
        <w:rPr>
          <w:color w:val="170A03"/>
          <w:sz w:val="26"/>
          <w:szCs w:val="26"/>
          <w:shd w:val="clear" w:color="auto" w:fill="FFFFFF"/>
        </w:rPr>
        <w:t xml:space="preserve"> Jane</w:t>
      </w:r>
      <w:r w:rsidR="00805B7C">
        <w:rPr>
          <w:color w:val="170A03"/>
          <w:sz w:val="26"/>
          <w:szCs w:val="26"/>
          <w:shd w:val="clear" w:color="auto" w:fill="FFFFFF"/>
        </w:rPr>
        <w:t xml:space="preserve"> Healey’s </w:t>
      </w:r>
      <w:r>
        <w:rPr>
          <w:color w:val="170A03"/>
          <w:sz w:val="26"/>
          <w:szCs w:val="26"/>
          <w:shd w:val="clear" w:color="auto" w:fill="FFFFFF"/>
        </w:rPr>
        <w:t xml:space="preserve"> presentations are always fun -hope you can join us.</w:t>
      </w:r>
    </w:p>
    <w:p w14:paraId="661FE0E5" w14:textId="77777777" w:rsidR="00254212" w:rsidRPr="00254212" w:rsidRDefault="00254212" w:rsidP="0025421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</w:rPr>
      </w:pPr>
    </w:p>
    <w:p w14:paraId="1E91BF94" w14:textId="77777777" w:rsidR="00254212" w:rsidRDefault="00254212"/>
    <w:sectPr w:rsidR="0025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2"/>
    <w:rsid w:val="00254212"/>
    <w:rsid w:val="00805B7C"/>
    <w:rsid w:val="009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D55E"/>
  <w15:chartTrackingRefBased/>
  <w15:docId w15:val="{32F9B021-2AF0-490C-8602-0593C8E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drop-cap-letter">
    <w:name w:val="elementor-drop-cap-letter"/>
    <w:basedOn w:val="DefaultParagraphFont"/>
    <w:rsid w:val="0098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Gradone</dc:creator>
  <cp:keywords/>
  <dc:description/>
  <cp:lastModifiedBy>Claire Gradone</cp:lastModifiedBy>
  <cp:revision>2</cp:revision>
  <dcterms:created xsi:type="dcterms:W3CDTF">2021-02-28T20:45:00Z</dcterms:created>
  <dcterms:modified xsi:type="dcterms:W3CDTF">2021-02-28T21:17:00Z</dcterms:modified>
</cp:coreProperties>
</file>